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2BC" w:rsidRDefault="00A042BC" w:rsidP="007768B4">
      <w:pPr>
        <w:spacing w:line="276" w:lineRule="auto"/>
        <w:jc w:val="center"/>
        <w:rPr>
          <w:rFonts w:ascii="David" w:hAnsi="David" w:cs="David"/>
          <w:b/>
          <w:bCs/>
          <w:sz w:val="36"/>
          <w:szCs w:val="36"/>
          <w:rtl/>
          <w:lang w:bidi="he-IL"/>
        </w:rPr>
      </w:pPr>
      <w:bookmarkStart w:id="0" w:name="_GoBack"/>
      <w:bookmarkEnd w:id="0"/>
    </w:p>
    <w:p w:rsidR="00715BD3" w:rsidRPr="0072145F" w:rsidRDefault="009A3731" w:rsidP="007768B4">
      <w:pPr>
        <w:spacing w:line="276" w:lineRule="auto"/>
        <w:jc w:val="center"/>
        <w:rPr>
          <w:rFonts w:ascii="David" w:hAnsi="David" w:cs="David"/>
          <w:b/>
          <w:bCs/>
          <w:sz w:val="28"/>
          <w:szCs w:val="28"/>
        </w:rPr>
      </w:pP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פרסום מכרז</w:t>
      </w:r>
      <w:r w:rsidRPr="0072145F">
        <w:rPr>
          <w:rFonts w:ascii="David" w:hAnsi="David" w:cs="David"/>
          <w:b/>
          <w:bCs/>
          <w:sz w:val="36"/>
          <w:szCs w:val="36"/>
          <w:rtl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 xml:space="preserve">מס' </w:t>
      </w:r>
      <w:r w:rsidR="00F81607">
        <w:rPr>
          <w:rFonts w:ascii="David" w:hAnsi="David" w:cs="David" w:hint="cs"/>
          <w:b/>
          <w:bCs/>
          <w:sz w:val="36"/>
          <w:szCs w:val="36"/>
          <w:rtl/>
          <w:lang w:bidi="he-IL"/>
        </w:rPr>
        <w:t>1/2020</w:t>
      </w:r>
    </w:p>
    <w:p w:rsidR="005F6604" w:rsidRDefault="005F6604" w:rsidP="007768B4">
      <w:pPr>
        <w:pStyle w:val="Hnormal"/>
        <w:bidi w:val="0"/>
        <w:spacing w:line="276" w:lineRule="auto"/>
        <w:jc w:val="center"/>
        <w:rPr>
          <w:b/>
          <w:bCs/>
          <w:noProof w:val="0"/>
          <w:sz w:val="22"/>
          <w:szCs w:val="28"/>
          <w:rtl/>
          <w:lang w:eastAsia="en-US"/>
        </w:rPr>
      </w:pPr>
      <w:r w:rsidRPr="005948D5">
        <w:rPr>
          <w:b/>
          <w:bCs/>
          <w:sz w:val="42"/>
          <w:szCs w:val="42"/>
          <w:rtl/>
          <w:lang w:eastAsia="en-US"/>
        </w:rPr>
        <w:t xml:space="preserve">למתן שירותי </w:t>
      </w:r>
      <w:r w:rsidR="00F81607">
        <w:rPr>
          <w:rFonts w:hint="cs"/>
          <w:b/>
          <w:bCs/>
          <w:sz w:val="42"/>
          <w:szCs w:val="42"/>
          <w:rtl/>
          <w:lang w:eastAsia="en-US"/>
        </w:rPr>
        <w:t xml:space="preserve">בקרה בתחום הפיתוח עבור הרשות לפיתוח והתיישבות </w:t>
      </w:r>
      <w:r w:rsidRPr="005948D5">
        <w:rPr>
          <w:b/>
          <w:bCs/>
          <w:sz w:val="42"/>
          <w:szCs w:val="42"/>
          <w:rtl/>
          <w:lang w:eastAsia="en-US"/>
        </w:rPr>
        <w:t>בדואים בנגב</w:t>
      </w:r>
      <w:r w:rsidRPr="008F5AA8">
        <w:rPr>
          <w:rFonts w:hint="eastAsia"/>
          <w:b/>
          <w:bCs/>
          <w:noProof w:val="0"/>
          <w:sz w:val="22"/>
          <w:szCs w:val="28"/>
          <w:rtl/>
          <w:lang w:eastAsia="en-US"/>
        </w:rPr>
        <w:t>‏</w:t>
      </w:r>
    </w:p>
    <w:p w:rsidR="00D2079B" w:rsidRPr="00243446" w:rsidRDefault="00715BD3" w:rsidP="00A042BC">
      <w:pPr>
        <w:pStyle w:val="ab"/>
        <w:keepNext/>
        <w:keepLines/>
        <w:spacing w:line="276" w:lineRule="auto"/>
        <w:ind w:right="-567"/>
        <w:jc w:val="center"/>
        <w:rPr>
          <w:rFonts w:ascii="David" w:hAnsi="David"/>
          <w:sz w:val="22"/>
          <w:szCs w:val="22"/>
          <w:rtl/>
        </w:rPr>
      </w:pPr>
      <w:r w:rsidRPr="006D0705">
        <w:rPr>
          <w:rFonts w:ascii="David" w:hAnsi="David"/>
          <w:sz w:val="22"/>
          <w:szCs w:val="22"/>
          <w:rtl/>
        </w:rPr>
        <w:t xml:space="preserve">הרשות לפיתוח והתיישבות הבדואים בנגב (להלן: "הרשות") מזמינה בזאת  </w:t>
      </w:r>
      <w:r w:rsidR="0003168A" w:rsidRPr="006D0705">
        <w:rPr>
          <w:rFonts w:ascii="David" w:hAnsi="David"/>
          <w:sz w:val="22"/>
          <w:szCs w:val="22"/>
          <w:rtl/>
        </w:rPr>
        <w:t xml:space="preserve">לקבלת </w:t>
      </w:r>
      <w:r w:rsidRPr="006D0705">
        <w:rPr>
          <w:rFonts w:ascii="David" w:hAnsi="David"/>
          <w:sz w:val="22"/>
          <w:szCs w:val="22"/>
          <w:rtl/>
        </w:rPr>
        <w:t xml:space="preserve">הצעות </w:t>
      </w:r>
      <w:r w:rsidR="00D2079B" w:rsidRPr="00D2079B">
        <w:rPr>
          <w:rFonts w:ascii="David" w:hAnsi="David"/>
          <w:sz w:val="22"/>
          <w:szCs w:val="22"/>
          <w:rtl/>
        </w:rPr>
        <w:t xml:space="preserve">למתן שירותי </w:t>
      </w:r>
      <w:r w:rsidR="002308D5">
        <w:rPr>
          <w:rFonts w:ascii="David" w:hAnsi="David" w:hint="cs"/>
          <w:sz w:val="22"/>
          <w:szCs w:val="22"/>
          <w:rtl/>
        </w:rPr>
        <w:t>בקרה בתחום הפיתוח</w:t>
      </w:r>
      <w:r w:rsidR="00D2079B" w:rsidRPr="00D2079B">
        <w:rPr>
          <w:rFonts w:ascii="David" w:hAnsi="David"/>
          <w:sz w:val="22"/>
          <w:szCs w:val="22"/>
          <w:rtl/>
        </w:rPr>
        <w:t xml:space="preserve"> עבור הרשות</w:t>
      </w:r>
      <w:r w:rsidR="00243446">
        <w:rPr>
          <w:rFonts w:ascii="David" w:hAnsi="David" w:hint="cs"/>
          <w:sz w:val="22"/>
          <w:szCs w:val="22"/>
          <w:rtl/>
        </w:rPr>
        <w:t>)</w:t>
      </w:r>
    </w:p>
    <w:p w:rsidR="000D5DB0" w:rsidRPr="00D2079B" w:rsidRDefault="000D5DB0" w:rsidP="007768B4">
      <w:pPr>
        <w:spacing w:line="276" w:lineRule="auto"/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D2079B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כללי</w:t>
      </w:r>
    </w:p>
    <w:p w:rsidR="000D5DB0" w:rsidRPr="006D0705" w:rsidRDefault="000D5DB0" w:rsidP="007768B4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276" w:lineRule="auto"/>
        <w:jc w:val="both"/>
      </w:pPr>
      <w:r w:rsidRPr="006D0705">
        <w:rPr>
          <w:rtl/>
          <w:lang w:bidi="he-IL"/>
        </w:rPr>
        <w:t>הרשות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פועלת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לתכנון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ולפיתוח</w:t>
      </w:r>
      <w:r w:rsidR="007768B4">
        <w:rPr>
          <w:rFonts w:hint="cs"/>
          <w:rtl/>
          <w:lang w:bidi="he-IL"/>
        </w:rPr>
        <w:t xml:space="preserve"> </w:t>
      </w:r>
      <w:r w:rsidRPr="006D0705">
        <w:rPr>
          <w:rtl/>
          <w:lang w:bidi="he-IL"/>
        </w:rPr>
        <w:t>קרקעות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בישובים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בדואים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קיימים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וברחבי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הפזורה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הבדואית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בנגב</w:t>
      </w:r>
      <w:r w:rsidRPr="006D0705">
        <w:rPr>
          <w:rtl/>
        </w:rPr>
        <w:t xml:space="preserve">. </w:t>
      </w:r>
    </w:p>
    <w:p w:rsidR="005F6604" w:rsidRDefault="005F6604" w:rsidP="007768B4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276" w:lineRule="auto"/>
        <w:jc w:val="both"/>
      </w:pPr>
      <w:r>
        <w:rPr>
          <w:rtl/>
          <w:lang w:bidi="he-IL"/>
        </w:rPr>
        <w:t>במסגרת</w:t>
      </w:r>
      <w:r>
        <w:rPr>
          <w:rtl/>
        </w:rPr>
        <w:t xml:space="preserve"> </w:t>
      </w:r>
      <w:r>
        <w:rPr>
          <w:rtl/>
          <w:lang w:bidi="he-IL"/>
        </w:rPr>
        <w:t>מכרז</w:t>
      </w:r>
      <w:r>
        <w:rPr>
          <w:rtl/>
        </w:rPr>
        <w:t xml:space="preserve"> </w:t>
      </w:r>
      <w:r>
        <w:rPr>
          <w:rtl/>
          <w:lang w:bidi="he-IL"/>
        </w:rPr>
        <w:t>זה</w:t>
      </w:r>
      <w:r>
        <w:rPr>
          <w:rtl/>
        </w:rPr>
        <w:t xml:space="preserve"> </w:t>
      </w:r>
      <w:r>
        <w:rPr>
          <w:rFonts w:hint="cs"/>
          <w:rtl/>
          <w:lang w:bidi="he-IL"/>
        </w:rPr>
        <w:t>מבקשת</w:t>
      </w:r>
      <w:r>
        <w:rPr>
          <w:rtl/>
        </w:rPr>
        <w:t xml:space="preserve"> </w:t>
      </w:r>
      <w:r>
        <w:rPr>
          <w:rtl/>
          <w:lang w:bidi="he-IL"/>
        </w:rPr>
        <w:t>הרשות</w:t>
      </w:r>
      <w:r>
        <w:rPr>
          <w:rtl/>
        </w:rPr>
        <w:t xml:space="preserve"> </w:t>
      </w:r>
      <w:r>
        <w:rPr>
          <w:rtl/>
          <w:lang w:bidi="he-IL"/>
        </w:rPr>
        <w:t>לקבל</w:t>
      </w:r>
      <w:r>
        <w:rPr>
          <w:rtl/>
        </w:rPr>
        <w:t xml:space="preserve"> </w:t>
      </w:r>
      <w:r>
        <w:rPr>
          <w:rtl/>
          <w:lang w:bidi="he-IL"/>
        </w:rPr>
        <w:t>הצעות</w:t>
      </w:r>
      <w:r>
        <w:rPr>
          <w:rtl/>
        </w:rPr>
        <w:t xml:space="preserve"> </w:t>
      </w:r>
      <w:r>
        <w:rPr>
          <w:rtl/>
          <w:lang w:bidi="he-IL"/>
        </w:rPr>
        <w:t>למתן</w:t>
      </w:r>
      <w:r>
        <w:rPr>
          <w:rtl/>
        </w:rPr>
        <w:t xml:space="preserve"> </w:t>
      </w:r>
      <w:r>
        <w:rPr>
          <w:rtl/>
          <w:lang w:bidi="he-IL"/>
        </w:rPr>
        <w:t>שירותי</w:t>
      </w:r>
      <w:r>
        <w:rPr>
          <w:rtl/>
        </w:rPr>
        <w:t xml:space="preserve"> </w:t>
      </w:r>
      <w:r w:rsidR="002308D5">
        <w:rPr>
          <w:rFonts w:hint="cs"/>
          <w:rtl/>
          <w:lang w:bidi="he-IL"/>
        </w:rPr>
        <w:t>בקרה בת</w:t>
      </w:r>
      <w:r w:rsidR="00481296">
        <w:rPr>
          <w:rFonts w:hint="cs"/>
          <w:rtl/>
          <w:lang w:bidi="he-IL"/>
        </w:rPr>
        <w:t>ח</w:t>
      </w:r>
      <w:r w:rsidR="002308D5">
        <w:rPr>
          <w:rFonts w:hint="cs"/>
          <w:rtl/>
          <w:lang w:bidi="he-IL"/>
        </w:rPr>
        <w:t>ום הפיתוח ב</w:t>
      </w:r>
      <w:r>
        <w:rPr>
          <w:rtl/>
          <w:lang w:bidi="he-IL"/>
        </w:rPr>
        <w:t>אתרים</w:t>
      </w:r>
      <w:r w:rsidR="002308D5">
        <w:rPr>
          <w:rFonts w:hint="cs"/>
          <w:rtl/>
          <w:lang w:bidi="he-IL"/>
        </w:rPr>
        <w:t xml:space="preserve"> קיימים ובאתרים נוספים בהם יתבצעו פרויקטים בתחומים הרלוונטיים בעתיד</w:t>
      </w:r>
      <w:r>
        <w:rPr>
          <w:rtl/>
        </w:rPr>
        <w:t xml:space="preserve"> </w:t>
      </w:r>
      <w:r>
        <w:rPr>
          <w:rtl/>
          <w:lang w:bidi="he-IL"/>
        </w:rPr>
        <w:t>כפי</w:t>
      </w:r>
      <w:r>
        <w:rPr>
          <w:rtl/>
        </w:rPr>
        <w:t xml:space="preserve"> </w:t>
      </w:r>
      <w:r>
        <w:rPr>
          <w:rtl/>
          <w:lang w:bidi="he-IL"/>
        </w:rPr>
        <w:t>ש</w:t>
      </w:r>
      <w:r w:rsidR="002308D5">
        <w:rPr>
          <w:rFonts w:hint="cs"/>
          <w:rtl/>
          <w:lang w:bidi="he-IL"/>
        </w:rPr>
        <w:t>מ</w:t>
      </w:r>
      <w:r>
        <w:rPr>
          <w:rtl/>
          <w:lang w:bidi="he-IL"/>
        </w:rPr>
        <w:t>פורט</w:t>
      </w:r>
      <w:r>
        <w:rPr>
          <w:rtl/>
        </w:rPr>
        <w:t xml:space="preserve"> </w:t>
      </w:r>
      <w:r>
        <w:rPr>
          <w:rtl/>
          <w:lang w:bidi="he-IL"/>
        </w:rPr>
        <w:t>במסמכי</w:t>
      </w:r>
      <w:r>
        <w:rPr>
          <w:rtl/>
        </w:rPr>
        <w:t xml:space="preserve"> </w:t>
      </w:r>
      <w:r>
        <w:rPr>
          <w:rtl/>
          <w:lang w:bidi="he-IL"/>
        </w:rPr>
        <w:t>המכרז</w:t>
      </w:r>
      <w:r>
        <w:rPr>
          <w:rtl/>
        </w:rPr>
        <w:t xml:space="preserve"> </w:t>
      </w:r>
      <w:r>
        <w:rPr>
          <w:rtl/>
          <w:lang w:bidi="he-IL"/>
        </w:rPr>
        <w:t>ובהסכם</w:t>
      </w:r>
      <w:r>
        <w:rPr>
          <w:rtl/>
        </w:rPr>
        <w:t xml:space="preserve"> </w:t>
      </w:r>
      <w:r>
        <w:rPr>
          <w:rtl/>
          <w:lang w:bidi="he-IL"/>
        </w:rPr>
        <w:t>ההתקשרו</w:t>
      </w:r>
      <w:r>
        <w:rPr>
          <w:rFonts w:hint="cs"/>
          <w:rtl/>
          <w:lang w:bidi="he-IL"/>
        </w:rPr>
        <w:t>ת.</w:t>
      </w:r>
    </w:p>
    <w:p w:rsidR="009A3731" w:rsidRPr="006D0705" w:rsidRDefault="009A3731" w:rsidP="007768B4">
      <w:pPr>
        <w:spacing w:line="276" w:lineRule="auto"/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: </w:t>
      </w:r>
    </w:p>
    <w:p w:rsidR="009A3731" w:rsidRPr="006D0705" w:rsidRDefault="009A3731" w:rsidP="009422D7">
      <w:pPr>
        <w:pStyle w:val="a4"/>
        <w:keepNext/>
        <w:keepLines/>
        <w:tabs>
          <w:tab w:val="clear" w:pos="4153"/>
          <w:tab w:val="clear" w:pos="8306"/>
        </w:tabs>
        <w:spacing w:after="0" w:line="276" w:lineRule="auto"/>
        <w:jc w:val="both"/>
        <w:rPr>
          <w:rFonts w:eastAsiaTheme="minorEastAsia"/>
          <w:lang w:bidi="he-IL"/>
        </w:rPr>
      </w:pPr>
      <w:r w:rsidRPr="006D0705">
        <w:rPr>
          <w:rFonts w:eastAsiaTheme="minorEastAsia"/>
          <w:rtl/>
          <w:lang w:bidi="he-IL"/>
        </w:rPr>
        <w:t xml:space="preserve">פירוט נרחב של תנאים מוקדמים להשתתפות במכרז </w:t>
      </w:r>
      <w:r w:rsidRPr="006D0705">
        <w:rPr>
          <w:rFonts w:eastAsiaTheme="minorEastAsia"/>
          <w:rtl/>
        </w:rPr>
        <w:t>(</w:t>
      </w:r>
      <w:r w:rsidRPr="006D0705">
        <w:rPr>
          <w:rFonts w:eastAsiaTheme="minorEastAsia"/>
          <w:rtl/>
          <w:lang w:bidi="he-IL"/>
        </w:rPr>
        <w:t>תנאי סף</w:t>
      </w:r>
      <w:r w:rsidRPr="006D0705">
        <w:rPr>
          <w:rFonts w:eastAsiaTheme="minorEastAsia"/>
          <w:rtl/>
        </w:rPr>
        <w:t xml:space="preserve">), </w:t>
      </w:r>
      <w:r w:rsidRPr="006D0705">
        <w:rPr>
          <w:rFonts w:eastAsiaTheme="minorEastAsia"/>
          <w:rtl/>
          <w:lang w:bidi="he-IL"/>
        </w:rPr>
        <w:t xml:space="preserve">המנהליים והמקצועיים הנדרשים </w:t>
      </w:r>
      <w:proofErr w:type="spellStart"/>
      <w:r w:rsidRPr="006D0705">
        <w:rPr>
          <w:rFonts w:eastAsiaTheme="minorEastAsia"/>
          <w:rtl/>
          <w:lang w:bidi="he-IL"/>
        </w:rPr>
        <w:t>מה</w:t>
      </w:r>
      <w:r w:rsidR="00481296">
        <w:rPr>
          <w:rFonts w:eastAsiaTheme="minorEastAsia" w:hint="cs"/>
          <w:rtl/>
          <w:lang w:bidi="he-IL"/>
        </w:rPr>
        <w:t>מציעים</w:t>
      </w:r>
      <w:proofErr w:type="spellEnd"/>
      <w:r w:rsidR="007768B4">
        <w:rPr>
          <w:rFonts w:eastAsiaTheme="minorEastAsia" w:hint="cs"/>
          <w:rtl/>
          <w:lang w:bidi="he-IL"/>
        </w:rPr>
        <w:t xml:space="preserve"> </w:t>
      </w:r>
      <w:r w:rsidRPr="006D0705">
        <w:rPr>
          <w:rFonts w:eastAsiaTheme="minorEastAsia"/>
          <w:rtl/>
          <w:lang w:bidi="he-IL"/>
        </w:rPr>
        <w:t xml:space="preserve">מפורטים במסמכי המכרז </w:t>
      </w:r>
      <w:r w:rsidR="009422D7">
        <w:rPr>
          <w:rFonts w:eastAsiaTheme="minorEastAsia" w:hint="cs"/>
          <w:rtl/>
          <w:lang w:bidi="he-IL"/>
        </w:rPr>
        <w:t>בפרק 2</w:t>
      </w:r>
      <w:r w:rsidR="005F6604">
        <w:rPr>
          <w:rFonts w:eastAsiaTheme="minorEastAsia" w:hint="cs"/>
          <w:rtl/>
          <w:lang w:bidi="he-IL"/>
        </w:rPr>
        <w:t xml:space="preserve"> למכרז.</w:t>
      </w:r>
      <w:r w:rsidRPr="006D0705">
        <w:rPr>
          <w:rFonts w:eastAsiaTheme="minorEastAsia"/>
          <w:rtl/>
        </w:rPr>
        <w:t xml:space="preserve">  </w:t>
      </w:r>
    </w:p>
    <w:p w:rsidR="00D65A49" w:rsidRPr="006D0705" w:rsidRDefault="00D65A49" w:rsidP="007768B4">
      <w:pPr>
        <w:spacing w:line="276" w:lineRule="auto"/>
        <w:jc w:val="both"/>
        <w:rPr>
          <w:rFonts w:ascii="David" w:hAnsi="David" w:cs="David"/>
          <w:rtl/>
        </w:rPr>
      </w:pPr>
    </w:p>
    <w:p w:rsidR="001D4039" w:rsidRPr="006D0705" w:rsidRDefault="001D4039" w:rsidP="007768B4">
      <w:pPr>
        <w:spacing w:line="276" w:lineRule="auto"/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>:</w:t>
      </w:r>
    </w:p>
    <w:p w:rsidR="005F6604" w:rsidRDefault="005A681A" w:rsidP="009422D7">
      <w:pPr>
        <w:pStyle w:val="HNormal0"/>
        <w:tabs>
          <w:tab w:val="left" w:pos="1152"/>
          <w:tab w:val="left" w:pos="8312"/>
        </w:tabs>
        <w:spacing w:after="0" w:line="276" w:lineRule="auto"/>
        <w:rPr>
          <w:rtl/>
        </w:rPr>
      </w:pPr>
      <w:r w:rsidRPr="006D0705">
        <w:rPr>
          <w:rFonts w:ascii="David" w:hAnsi="David"/>
          <w:rtl/>
        </w:rPr>
        <w:t xml:space="preserve">תקופת ההתקשרות נשוא מכרז זה, תחל ממועד החתימה על ההסכם נשוא מכרז על ידי חשב הרשות, </w:t>
      </w:r>
      <w:r w:rsidR="005F6604">
        <w:rPr>
          <w:rtl/>
        </w:rPr>
        <w:t xml:space="preserve">ותימשך </w:t>
      </w:r>
      <w:r w:rsidR="009422D7">
        <w:rPr>
          <w:rFonts w:hint="cs"/>
          <w:rtl/>
        </w:rPr>
        <w:t>24</w:t>
      </w:r>
      <w:r w:rsidR="009422D7">
        <w:rPr>
          <w:rtl/>
        </w:rPr>
        <w:t xml:space="preserve"> </w:t>
      </w:r>
      <w:r w:rsidR="005F6604">
        <w:rPr>
          <w:rtl/>
        </w:rPr>
        <w:t xml:space="preserve">חודשים . לרשות שמורה הזכות, לפי שיקול דעתה הבלעדי, להאריך את תקופת ההתקשרות  </w:t>
      </w:r>
      <w:r w:rsidR="005F6604">
        <w:rPr>
          <w:rFonts w:hint="cs"/>
          <w:rtl/>
        </w:rPr>
        <w:t>ב</w:t>
      </w:r>
      <w:r w:rsidR="00222370">
        <w:rPr>
          <w:rFonts w:hint="cs"/>
          <w:rtl/>
        </w:rPr>
        <w:t xml:space="preserve">- </w:t>
      </w:r>
      <w:r w:rsidR="009422D7">
        <w:rPr>
          <w:rFonts w:hint="cs"/>
          <w:rtl/>
        </w:rPr>
        <w:t>3</w:t>
      </w:r>
      <w:r w:rsidR="009422D7">
        <w:rPr>
          <w:rFonts w:hint="cs"/>
          <w:rtl/>
        </w:rPr>
        <w:t xml:space="preserve"> </w:t>
      </w:r>
      <w:r w:rsidR="005F6604">
        <w:rPr>
          <w:rtl/>
        </w:rPr>
        <w:t xml:space="preserve">תקופות נוספות </w:t>
      </w:r>
      <w:r w:rsidR="005F6604">
        <w:rPr>
          <w:rFonts w:hint="cs"/>
          <w:rtl/>
        </w:rPr>
        <w:t xml:space="preserve">שלא יעלו על 12 </w:t>
      </w:r>
      <w:r w:rsidR="005F6604">
        <w:rPr>
          <w:rtl/>
        </w:rPr>
        <w:t>חודשים כל אחת</w:t>
      </w:r>
      <w:r w:rsidR="005F6604">
        <w:rPr>
          <w:rFonts w:hint="cs"/>
          <w:rtl/>
        </w:rPr>
        <w:t xml:space="preserve"> ו</w:t>
      </w:r>
      <w:r w:rsidR="00222370">
        <w:rPr>
          <w:rFonts w:hint="cs"/>
          <w:rtl/>
        </w:rPr>
        <w:t>בסה"כ תקופת התקשרות של 60 חודשים</w:t>
      </w:r>
      <w:r w:rsidR="00222370" w:rsidRPr="00222370">
        <w:rPr>
          <w:rFonts w:hint="cs"/>
          <w:rtl/>
        </w:rPr>
        <w:t xml:space="preserve"> </w:t>
      </w:r>
      <w:r w:rsidR="00222370">
        <w:rPr>
          <w:rFonts w:hint="cs"/>
          <w:rtl/>
        </w:rPr>
        <w:t>במצטבר</w:t>
      </w:r>
      <w:r w:rsidR="005F6604">
        <w:rPr>
          <w:rtl/>
        </w:rPr>
        <w:t xml:space="preserve">, באותם תנאים כקבוע במכרז.  </w:t>
      </w:r>
    </w:p>
    <w:p w:rsidR="001D4039" w:rsidRPr="006D0705" w:rsidRDefault="001D4039" w:rsidP="007768B4">
      <w:pPr>
        <w:spacing w:line="276" w:lineRule="auto"/>
        <w:jc w:val="both"/>
        <w:rPr>
          <w:rFonts w:ascii="David" w:hAnsi="David" w:cs="David"/>
          <w:b/>
          <w:bCs/>
        </w:rPr>
      </w:pPr>
      <w:r w:rsidRPr="006D0705">
        <w:rPr>
          <w:rFonts w:ascii="David" w:hAnsi="David" w:cs="David"/>
          <w:b/>
          <w:bCs/>
          <w:rtl/>
          <w:lang w:bidi="he-IL"/>
        </w:rPr>
        <w:t xml:space="preserve">תנאים כלליים לכל </w:t>
      </w:r>
      <w:r w:rsidRPr="006D0705">
        <w:rPr>
          <w:rFonts w:ascii="David" w:hAnsi="David" w:cs="David"/>
          <w:b/>
          <w:bCs/>
        </w:rPr>
        <w:t xml:space="preserve"> </w:t>
      </w:r>
      <w:r w:rsidRPr="006D0705">
        <w:rPr>
          <w:rFonts w:ascii="David" w:hAnsi="David" w:cs="David"/>
          <w:b/>
          <w:bCs/>
          <w:rtl/>
          <w:lang w:bidi="he-IL"/>
        </w:rPr>
        <w:t>המכרזים</w:t>
      </w:r>
      <w:r w:rsidRPr="006D0705">
        <w:rPr>
          <w:rFonts w:ascii="David" w:hAnsi="David" w:cs="David"/>
          <w:b/>
          <w:bCs/>
          <w:rtl/>
        </w:rPr>
        <w:t>:</w:t>
      </w:r>
    </w:p>
    <w:p w:rsidR="00D06E8D" w:rsidRPr="006D0705" w:rsidRDefault="001D4039" w:rsidP="007768B4">
      <w:pPr>
        <w:spacing w:line="276" w:lineRule="auto"/>
        <w:jc w:val="both"/>
        <w:rPr>
          <w:rFonts w:ascii="David" w:hAnsi="David" w:cs="David"/>
          <w:rtl/>
          <w:lang w:bidi="he-IL"/>
        </w:rPr>
      </w:pP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יפורסמו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 הממשלתי ושל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והרשות</w:t>
      </w:r>
      <w:r w:rsidRPr="006D0705">
        <w:rPr>
          <w:rFonts w:ascii="David" w:hAnsi="David" w:cs="David"/>
          <w:rtl/>
        </w:rPr>
        <w:t xml:space="preserve">  </w:t>
      </w:r>
      <w:r w:rsidRPr="006D0705">
        <w:rPr>
          <w:rFonts w:ascii="David" w:hAnsi="David" w:cs="David"/>
          <w:rtl/>
          <w:lang w:bidi="he-IL"/>
        </w:rPr>
        <w:t>החל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מיום</w:t>
      </w:r>
      <w:r w:rsidRPr="006D0705">
        <w:rPr>
          <w:rFonts w:ascii="David" w:hAnsi="David" w:cs="David"/>
          <w:rtl/>
        </w:rPr>
        <w:t xml:space="preserve">: </w:t>
      </w:r>
      <w:r w:rsidR="002308D5">
        <w:rPr>
          <w:rFonts w:ascii="David" w:hAnsi="David" w:cs="David" w:hint="cs"/>
          <w:rtl/>
          <w:lang w:bidi="he-IL"/>
        </w:rPr>
        <w:t>21.09.2020</w:t>
      </w:r>
      <w:r w:rsidR="005F6604">
        <w:rPr>
          <w:rFonts w:ascii="David" w:hAnsi="David" w:cs="David" w:hint="cs"/>
          <w:rtl/>
          <w:lang w:bidi="he-IL"/>
        </w:rPr>
        <w:t>.</w:t>
      </w:r>
    </w:p>
    <w:p w:rsidR="006C6896" w:rsidRDefault="001D4039" w:rsidP="007768B4">
      <w:pPr>
        <w:spacing w:line="276" w:lineRule="auto"/>
        <w:jc w:val="both"/>
        <w:rPr>
          <w:rFonts w:ascii="Times New Roman"/>
          <w:rtl/>
        </w:rPr>
      </w:pPr>
      <w:r w:rsidRPr="006D0705">
        <w:rPr>
          <w:rFonts w:ascii="David" w:hAnsi="David" w:cs="David"/>
          <w:rtl/>
          <w:lang w:bidi="he-IL"/>
        </w:rPr>
        <w:t>ניתן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להוריד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את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</w:t>
      </w:r>
      <w:r w:rsidR="006D0705" w:rsidRPr="006D0705">
        <w:rPr>
          <w:rFonts w:ascii="David" w:hAnsi="David" w:cs="David"/>
          <w:rtl/>
          <w:lang w:bidi="he-IL"/>
        </w:rPr>
        <w:t xml:space="preserve"> הממשלתי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בכתובת</w:t>
      </w:r>
      <w:r w:rsidR="006D0705" w:rsidRPr="006D0705">
        <w:rPr>
          <w:rFonts w:ascii="David" w:hAnsi="David" w:cs="David"/>
          <w:rtl/>
        </w:rPr>
        <w:t xml:space="preserve">: </w:t>
      </w:r>
      <w:hyperlink r:id="rId7" w:history="1">
        <w:r w:rsidR="006D0705" w:rsidRPr="006D0705">
          <w:rPr>
            <w:rStyle w:val="Hyperlink"/>
            <w:rFonts w:ascii="David" w:hAnsi="David" w:cs="David"/>
          </w:rPr>
          <w:t>www.mr.gov.il</w:t>
        </w:r>
      </w:hyperlink>
      <w:r w:rsidR="006D0705" w:rsidRPr="006D0705">
        <w:rPr>
          <w:rFonts w:ascii="David" w:hAnsi="David" w:cs="David"/>
          <w:rtl/>
        </w:rPr>
        <w:t xml:space="preserve">, </w:t>
      </w:r>
      <w:r w:rsidR="006D0705" w:rsidRPr="006D0705">
        <w:rPr>
          <w:rFonts w:ascii="David" w:hAnsi="David" w:cs="David"/>
          <w:rtl/>
          <w:lang w:bidi="he-IL"/>
        </w:rPr>
        <w:t>תחת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הלשונית</w:t>
      </w:r>
      <w:r w:rsidR="006D0705" w:rsidRPr="006D0705">
        <w:rPr>
          <w:rFonts w:ascii="David" w:hAnsi="David" w:cs="David"/>
          <w:rtl/>
        </w:rPr>
        <w:t xml:space="preserve"> "</w:t>
      </w:r>
      <w:r w:rsidR="006D0705" w:rsidRPr="006D0705">
        <w:rPr>
          <w:rFonts w:ascii="David" w:hAnsi="David" w:cs="David"/>
          <w:rtl/>
          <w:lang w:bidi="he-IL"/>
        </w:rPr>
        <w:t>מכרזים</w:t>
      </w:r>
      <w:r w:rsidR="006D0705" w:rsidRPr="006D0705">
        <w:rPr>
          <w:rFonts w:ascii="David" w:hAnsi="David" w:cs="David"/>
          <w:rtl/>
        </w:rPr>
        <w:t xml:space="preserve">" </w:t>
      </w:r>
      <w:r w:rsidRPr="006D0705">
        <w:rPr>
          <w:rFonts w:ascii="David" w:hAnsi="David" w:cs="David"/>
          <w:rtl/>
          <w:lang w:bidi="he-IL"/>
        </w:rPr>
        <w:t xml:space="preserve"> ושל</w:t>
      </w:r>
      <w:r w:rsidRPr="006D0705">
        <w:rPr>
          <w:rFonts w:ascii="David" w:hAnsi="David" w:cs="David"/>
          <w:rtl/>
        </w:rPr>
        <w:t xml:space="preserve"> </w:t>
      </w:r>
      <w:r w:rsidR="005A681A" w:rsidRPr="006D0705">
        <w:rPr>
          <w:rFonts w:ascii="David" w:hAnsi="David" w:cs="David"/>
          <w:rtl/>
          <w:lang w:bidi="he-IL"/>
        </w:rPr>
        <w:t>ה</w:t>
      </w:r>
      <w:r w:rsidRPr="006D0705">
        <w:rPr>
          <w:rFonts w:ascii="David" w:hAnsi="David" w:cs="David"/>
          <w:rtl/>
          <w:lang w:bidi="he-IL"/>
        </w:rPr>
        <w:t xml:space="preserve">רשות </w:t>
      </w:r>
      <w:r w:rsidR="005A681A" w:rsidRPr="006D0705">
        <w:rPr>
          <w:rFonts w:ascii="David" w:hAnsi="David" w:cs="David"/>
          <w:rtl/>
          <w:lang w:bidi="he-IL"/>
        </w:rPr>
        <w:t>בכתובות שלהלן</w:t>
      </w:r>
      <w:r w:rsidR="006D0705">
        <w:rPr>
          <w:rFonts w:ascii="David" w:hAnsi="David" w:cs="David" w:hint="cs"/>
          <w:rtl/>
          <w:lang w:bidi="he-IL"/>
        </w:rPr>
        <w:t xml:space="preserve"> </w:t>
      </w:r>
      <w:hyperlink r:id="rId8" w:history="1">
        <w:r w:rsidR="006C6896" w:rsidRPr="004035F0">
          <w:rPr>
            <w:rStyle w:val="Hyperlink"/>
          </w:rPr>
          <w:t>https://www.moag.gov.il/yhidotmisrad/rashut_buduim/Pages/default.aspx</w:t>
        </w:r>
      </w:hyperlink>
    </w:p>
    <w:p w:rsidR="001D4039" w:rsidRPr="006D0705" w:rsidRDefault="006D0705" w:rsidP="007768B4">
      <w:pPr>
        <w:spacing w:line="276" w:lineRule="auto"/>
        <w:jc w:val="both"/>
        <w:rPr>
          <w:rFonts w:ascii="David" w:hAnsi="David" w:cs="David"/>
          <w:sz w:val="26"/>
          <w:szCs w:val="26"/>
          <w:rtl/>
          <w:lang w:bidi="he-IL"/>
        </w:rPr>
      </w:pPr>
      <w:r>
        <w:rPr>
          <w:rFonts w:ascii="David" w:hAnsi="David" w:cs="David" w:hint="cs"/>
          <w:sz w:val="26"/>
          <w:szCs w:val="26"/>
          <w:rtl/>
          <w:lang w:bidi="he-IL"/>
        </w:rPr>
        <w:t xml:space="preserve"> 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>החל מיום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: </w:t>
      </w:r>
      <w:r w:rsidR="002308D5">
        <w:rPr>
          <w:rFonts w:ascii="David" w:hAnsi="David" w:cs="David" w:hint="cs"/>
          <w:sz w:val="26"/>
          <w:szCs w:val="26"/>
          <w:rtl/>
          <w:lang w:bidi="he-IL"/>
        </w:rPr>
        <w:t>21.09.2020</w:t>
      </w:r>
    </w:p>
    <w:p w:rsidR="006D0705" w:rsidRDefault="006D0705" w:rsidP="007768B4">
      <w:pPr>
        <w:spacing w:line="276" w:lineRule="auto"/>
        <w:jc w:val="both"/>
        <w:rPr>
          <w:rFonts w:ascii="David" w:hAnsi="David" w:cs="David"/>
          <w:b/>
          <w:bCs/>
          <w:sz w:val="26"/>
          <w:szCs w:val="26"/>
          <w:rtl/>
          <w:lang w:bidi="he-IL"/>
        </w:rPr>
      </w:pPr>
    </w:p>
    <w:p w:rsidR="001D4039" w:rsidRPr="006D0705" w:rsidRDefault="001D4039" w:rsidP="007768B4">
      <w:pPr>
        <w:spacing w:line="276" w:lineRule="auto"/>
        <w:jc w:val="both"/>
        <w:rPr>
          <w:rFonts w:ascii="David" w:hAnsi="David" w:cs="David"/>
          <w:b/>
          <w:bCs/>
          <w:sz w:val="26"/>
          <w:szCs w:val="26"/>
        </w:rPr>
      </w:pP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פרטי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איש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הקשר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6D0705">
        <w:rPr>
          <w:rFonts w:ascii="David" w:hAnsi="David" w:cs="David"/>
          <w:b/>
          <w:bCs/>
          <w:sz w:val="26"/>
          <w:szCs w:val="26"/>
        </w:rPr>
        <w:t xml:space="preserve"> </w:t>
      </w:r>
    </w:p>
    <w:p w:rsidR="009A3731" w:rsidRPr="006D0705" w:rsidRDefault="00734C2F" w:rsidP="007768B4">
      <w:pPr>
        <w:spacing w:line="276" w:lineRule="auto"/>
        <w:jc w:val="both"/>
        <w:rPr>
          <w:rFonts w:ascii="David" w:hAnsi="David" w:cs="David"/>
          <w:sz w:val="26"/>
          <w:szCs w:val="26"/>
          <w:rtl/>
          <w:lang w:bidi="he-IL"/>
        </w:rPr>
      </w:pPr>
      <w:r w:rsidRPr="006D0705">
        <w:rPr>
          <w:rFonts w:ascii="David" w:hAnsi="David" w:cs="David"/>
          <w:sz w:val="26"/>
          <w:szCs w:val="26"/>
          <w:rtl/>
          <w:lang w:bidi="he-IL"/>
        </w:rPr>
        <w:t>דיאנה דהן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שאלות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הבהרה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בנוגע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תתקבלנה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בכתב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בלבד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לא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יאוחר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מיום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8421E9">
        <w:rPr>
          <w:rFonts w:ascii="David" w:hAnsi="David" w:cs="David"/>
          <w:b/>
          <w:bCs/>
          <w:sz w:val="26"/>
          <w:szCs w:val="26"/>
        </w:rPr>
        <w:t xml:space="preserve"> </w:t>
      </w:r>
      <w:r w:rsidR="00265975">
        <w:rPr>
          <w:rFonts w:ascii="David" w:hAnsi="David" w:cs="David"/>
          <w:b/>
          <w:bCs/>
          <w:sz w:val="26"/>
          <w:szCs w:val="26"/>
        </w:rPr>
        <w:t>15.10.2020</w:t>
      </w:r>
      <w:r w:rsidR="008421E9">
        <w:rPr>
          <w:rFonts w:ascii="David" w:hAnsi="David" w:cs="David"/>
          <w:b/>
          <w:bCs/>
          <w:sz w:val="26"/>
          <w:szCs w:val="26"/>
        </w:rPr>
        <w:t xml:space="preserve"> </w:t>
      </w:r>
      <w:r w:rsidR="00243446">
        <w:rPr>
          <w:rFonts w:ascii="David" w:hAnsi="David" w:cs="David" w:hint="cs"/>
          <w:b/>
          <w:bCs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לכתובת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proofErr w:type="spellStart"/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דוא</w:t>
      </w:r>
      <w:proofErr w:type="spellEnd"/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"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hyperlink r:id="rId9" w:history="1">
        <w:r w:rsidRPr="006D0705">
          <w:rPr>
            <w:rFonts w:ascii="David" w:hAnsi="David" w:cs="David"/>
            <w:b/>
            <w:bCs/>
            <w:sz w:val="26"/>
            <w:szCs w:val="26"/>
            <w:lang w:bidi="he-IL"/>
          </w:rPr>
          <w:t>dianada@moag.gov.il</w:t>
        </w:r>
      </w:hyperlink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.</w:t>
      </w:r>
    </w:p>
    <w:p w:rsidR="00D06E8D" w:rsidRPr="006D0705" w:rsidRDefault="00D06E8D" w:rsidP="007768B4">
      <w:pPr>
        <w:pStyle w:val="a3"/>
        <w:spacing w:line="276" w:lineRule="auto"/>
        <w:ind w:left="1328" w:hanging="720"/>
        <w:jc w:val="both"/>
        <w:rPr>
          <w:rFonts w:ascii="David" w:hAnsi="David" w:cs="David"/>
          <w:b/>
          <w:bCs/>
          <w:lang w:bidi="he-IL"/>
        </w:rPr>
      </w:pPr>
    </w:p>
    <w:p w:rsidR="009A3731" w:rsidRPr="00704A37" w:rsidRDefault="009A3731" w:rsidP="007768B4">
      <w:pPr>
        <w:pStyle w:val="a3"/>
        <w:numPr>
          <w:ilvl w:val="0"/>
          <w:numId w:val="21"/>
        </w:numPr>
        <w:spacing w:line="276" w:lineRule="auto"/>
        <w:ind w:left="466" w:hanging="283"/>
        <w:jc w:val="both"/>
        <w:rPr>
          <w:rFonts w:ascii="David" w:hAnsi="David" w:cs="David"/>
          <w:lang w:bidi="he-IL"/>
        </w:rPr>
      </w:pPr>
      <w:r w:rsidRPr="00704A37">
        <w:rPr>
          <w:rFonts w:ascii="David" w:hAnsi="David" w:cs="David"/>
          <w:rtl/>
          <w:lang w:eastAsia="he-IL" w:bidi="he-IL"/>
        </w:rPr>
        <w:t>את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ההצעות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יש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להגיש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בתיבת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המכרזים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ברשות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ברחוב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דרך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מצדה</w:t>
      </w:r>
      <w:r w:rsidRPr="00704A37">
        <w:rPr>
          <w:rFonts w:ascii="David" w:hAnsi="David" w:cs="David"/>
          <w:rtl/>
          <w:lang w:eastAsia="he-IL"/>
        </w:rPr>
        <w:t xml:space="preserve"> 6, </w:t>
      </w:r>
      <w:r w:rsidRPr="00704A37">
        <w:rPr>
          <w:rFonts w:ascii="David" w:hAnsi="David" w:cs="David"/>
          <w:rtl/>
          <w:lang w:eastAsia="he-IL" w:bidi="he-IL"/>
        </w:rPr>
        <w:t>מרכז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הנגב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באר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שבע</w:t>
      </w:r>
      <w:r w:rsidRPr="00704A37">
        <w:rPr>
          <w:rFonts w:ascii="David" w:hAnsi="David" w:cs="David"/>
          <w:rtl/>
          <w:lang w:eastAsia="he-IL"/>
        </w:rPr>
        <w:t xml:space="preserve">, </w:t>
      </w:r>
      <w:r w:rsidRPr="00704A37">
        <w:rPr>
          <w:rFonts w:ascii="David" w:hAnsi="David" w:cs="David"/>
          <w:rtl/>
          <w:lang w:eastAsia="he-IL" w:bidi="he-IL"/>
        </w:rPr>
        <w:t>עד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ליום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="00265975">
        <w:rPr>
          <w:rFonts w:ascii="David" w:hAnsi="David" w:cs="David"/>
          <w:lang w:eastAsia="he-IL" w:bidi="he-IL"/>
        </w:rPr>
        <w:t>28.10.2020</w:t>
      </w:r>
      <w:r w:rsidRPr="00704A37">
        <w:rPr>
          <w:rFonts w:ascii="David" w:hAnsi="David" w:cs="David"/>
          <w:rtl/>
          <w:lang w:eastAsia="he-IL" w:bidi="he-IL"/>
        </w:rPr>
        <w:t xml:space="preserve"> בשעה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12:00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במעטפות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סגורות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ללא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סימני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זיהוי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של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המציע</w:t>
      </w:r>
      <w:r w:rsidR="005A681A" w:rsidRPr="00704A37">
        <w:rPr>
          <w:rFonts w:ascii="David" w:hAnsi="David" w:cs="David"/>
          <w:rtl/>
          <w:lang w:eastAsia="he-IL" w:bidi="he-IL"/>
        </w:rPr>
        <w:t>.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על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המעטפות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ירשם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מס</w:t>
      </w:r>
      <w:r w:rsidRPr="00704A37">
        <w:rPr>
          <w:rFonts w:ascii="David" w:hAnsi="David" w:cs="David"/>
          <w:rtl/>
          <w:lang w:eastAsia="he-IL"/>
        </w:rPr>
        <w:t xml:space="preserve">' </w:t>
      </w:r>
      <w:r w:rsidR="005A681A" w:rsidRPr="00704A37">
        <w:rPr>
          <w:rFonts w:ascii="David" w:hAnsi="David" w:cs="David"/>
          <w:rtl/>
          <w:lang w:eastAsia="he-IL" w:bidi="he-IL"/>
        </w:rPr>
        <w:t>ה</w:t>
      </w:r>
      <w:r w:rsidRPr="00704A37">
        <w:rPr>
          <w:rFonts w:ascii="David" w:hAnsi="David" w:cs="David"/>
          <w:rtl/>
          <w:lang w:eastAsia="he-IL" w:bidi="he-IL"/>
        </w:rPr>
        <w:t>מכרז</w:t>
      </w:r>
      <w:r w:rsidRPr="00704A37">
        <w:rPr>
          <w:rFonts w:ascii="David" w:hAnsi="David" w:cs="David"/>
          <w:rtl/>
          <w:lang w:eastAsia="he-IL"/>
        </w:rPr>
        <w:t xml:space="preserve"> </w:t>
      </w:r>
      <w:r w:rsidRPr="00704A37">
        <w:rPr>
          <w:rFonts w:ascii="David" w:hAnsi="David" w:cs="David"/>
          <w:rtl/>
          <w:lang w:eastAsia="he-IL" w:bidi="he-IL"/>
        </w:rPr>
        <w:t>בלבד</w:t>
      </w:r>
      <w:r w:rsidRPr="00704A37">
        <w:rPr>
          <w:rFonts w:ascii="David" w:hAnsi="David" w:cs="David"/>
          <w:rtl/>
          <w:lang w:eastAsia="he-IL"/>
        </w:rPr>
        <w:t>.</w:t>
      </w:r>
    </w:p>
    <w:p w:rsidR="009A3731" w:rsidRPr="00704A37" w:rsidRDefault="005A681A" w:rsidP="007768B4">
      <w:pPr>
        <w:pStyle w:val="a3"/>
        <w:numPr>
          <w:ilvl w:val="0"/>
          <w:numId w:val="21"/>
        </w:numPr>
        <w:spacing w:line="276" w:lineRule="auto"/>
        <w:ind w:left="466" w:hanging="283"/>
        <w:jc w:val="both"/>
        <w:rPr>
          <w:rFonts w:ascii="David" w:eastAsia="Calibri" w:hAnsi="David" w:cs="David"/>
        </w:rPr>
      </w:pPr>
      <w:r w:rsidRPr="00704A37">
        <w:rPr>
          <w:rFonts w:ascii="David" w:hAnsi="David" w:cs="David"/>
          <w:rtl/>
          <w:lang w:bidi="he-IL"/>
        </w:rPr>
        <w:lastRenderedPageBreak/>
        <w:t>בנוגע ל</w:t>
      </w:r>
      <w:r w:rsidR="009A3731" w:rsidRPr="00704A37">
        <w:rPr>
          <w:rFonts w:ascii="David" w:hAnsi="David" w:cs="David"/>
          <w:rtl/>
          <w:lang w:bidi="he-IL"/>
        </w:rPr>
        <w:t>שאר</w:t>
      </w:r>
      <w:r w:rsidR="009A3731" w:rsidRPr="00704A37">
        <w:rPr>
          <w:rFonts w:ascii="David" w:hAnsi="David" w:cs="David"/>
          <w:rtl/>
        </w:rPr>
        <w:t xml:space="preserve"> </w:t>
      </w:r>
      <w:r w:rsidR="009A3731" w:rsidRPr="00704A37">
        <w:rPr>
          <w:rFonts w:ascii="David" w:hAnsi="David" w:cs="David"/>
          <w:rtl/>
          <w:lang w:bidi="he-IL"/>
        </w:rPr>
        <w:t>תנאי</w:t>
      </w:r>
      <w:r w:rsidR="009A3731" w:rsidRPr="00704A37">
        <w:rPr>
          <w:rFonts w:ascii="David" w:hAnsi="David" w:cs="David"/>
          <w:rtl/>
        </w:rPr>
        <w:t xml:space="preserve"> </w:t>
      </w:r>
      <w:r w:rsidR="009A3731" w:rsidRPr="00704A37">
        <w:rPr>
          <w:rFonts w:ascii="David" w:hAnsi="David" w:cs="David"/>
          <w:rtl/>
          <w:lang w:bidi="he-IL"/>
        </w:rPr>
        <w:t>המכרז</w:t>
      </w:r>
      <w:r w:rsidR="00F641A7" w:rsidRPr="00704A37">
        <w:rPr>
          <w:rFonts w:ascii="David" w:hAnsi="David" w:cs="David"/>
          <w:rtl/>
          <w:lang w:bidi="he-IL"/>
        </w:rPr>
        <w:t xml:space="preserve"> כולל ערבות מכרז</w:t>
      </w:r>
      <w:r w:rsidR="009A3731" w:rsidRPr="00704A37">
        <w:rPr>
          <w:rFonts w:ascii="David" w:hAnsi="David" w:cs="David"/>
          <w:rtl/>
        </w:rPr>
        <w:t xml:space="preserve"> </w:t>
      </w:r>
      <w:r w:rsidR="009A3731" w:rsidRPr="00704A37">
        <w:rPr>
          <w:rFonts w:ascii="David" w:hAnsi="David" w:cs="David"/>
          <w:rtl/>
          <w:lang w:bidi="he-IL"/>
        </w:rPr>
        <w:t>ראה</w:t>
      </w:r>
      <w:r w:rsidR="009A3731" w:rsidRPr="00704A37">
        <w:rPr>
          <w:rFonts w:ascii="David" w:hAnsi="David" w:cs="David"/>
          <w:rtl/>
        </w:rPr>
        <w:t xml:space="preserve"> </w:t>
      </w:r>
      <w:r w:rsidR="009A3731" w:rsidRPr="00704A37">
        <w:rPr>
          <w:rFonts w:ascii="David" w:hAnsi="David" w:cs="David"/>
          <w:rtl/>
          <w:lang w:bidi="he-IL"/>
        </w:rPr>
        <w:t>במפרט</w:t>
      </w:r>
      <w:r w:rsidR="009A3731" w:rsidRPr="00704A37">
        <w:rPr>
          <w:rFonts w:ascii="David" w:hAnsi="David" w:cs="David"/>
          <w:rtl/>
        </w:rPr>
        <w:t xml:space="preserve"> </w:t>
      </w:r>
      <w:r w:rsidR="009A3731" w:rsidRPr="00704A37">
        <w:rPr>
          <w:rFonts w:ascii="David" w:hAnsi="David" w:cs="David"/>
          <w:rtl/>
          <w:lang w:bidi="he-IL"/>
        </w:rPr>
        <w:t>המכרז</w:t>
      </w:r>
      <w:r w:rsidR="009A3731" w:rsidRPr="00704A37">
        <w:rPr>
          <w:rFonts w:ascii="David" w:hAnsi="David" w:cs="David"/>
          <w:rtl/>
        </w:rPr>
        <w:t xml:space="preserve">. </w:t>
      </w:r>
    </w:p>
    <w:p w:rsidR="000B453F" w:rsidRPr="00704A37" w:rsidRDefault="009A3731" w:rsidP="007768B4">
      <w:pPr>
        <w:pStyle w:val="a3"/>
        <w:spacing w:line="276" w:lineRule="auto"/>
        <w:ind w:left="466"/>
        <w:jc w:val="both"/>
        <w:rPr>
          <w:rFonts w:ascii="David" w:hAnsi="David" w:cs="David"/>
        </w:rPr>
      </w:pPr>
      <w:r w:rsidRPr="00704A37">
        <w:rPr>
          <w:rFonts w:ascii="David" w:hAnsi="David" w:cs="David"/>
          <w:rtl/>
          <w:lang w:bidi="he-IL"/>
        </w:rPr>
        <w:t>עורך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המכרז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אינו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מתחייב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לבחור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כל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הצעה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שהיא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והוא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יהיה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רשאי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לבטל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את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המכרז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כולו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או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חלקו</w:t>
      </w:r>
      <w:r w:rsidRPr="00704A37">
        <w:rPr>
          <w:rFonts w:ascii="David" w:hAnsi="David" w:cs="David"/>
          <w:rtl/>
        </w:rPr>
        <w:t xml:space="preserve">, </w:t>
      </w:r>
      <w:r w:rsidRPr="00704A37">
        <w:rPr>
          <w:rFonts w:ascii="David" w:hAnsi="David" w:cs="David"/>
          <w:rtl/>
          <w:lang w:bidi="he-IL"/>
        </w:rPr>
        <w:t>או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לדחותו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מסיבות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תקציביות</w:t>
      </w:r>
      <w:r w:rsidRPr="00704A37">
        <w:rPr>
          <w:rFonts w:ascii="David" w:hAnsi="David" w:cs="David"/>
          <w:rtl/>
        </w:rPr>
        <w:t xml:space="preserve">, </w:t>
      </w:r>
      <w:r w:rsidRPr="00704A37">
        <w:rPr>
          <w:rFonts w:ascii="David" w:hAnsi="David" w:cs="David"/>
          <w:rtl/>
          <w:lang w:bidi="he-IL"/>
        </w:rPr>
        <w:t>ארגוניות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או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מכל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סיבה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אחרת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לפי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שיקול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דעתו</w:t>
      </w:r>
      <w:r w:rsidRPr="00704A37">
        <w:rPr>
          <w:rFonts w:ascii="David" w:hAnsi="David" w:cs="David"/>
          <w:rtl/>
        </w:rPr>
        <w:t xml:space="preserve"> </w:t>
      </w:r>
      <w:r w:rsidRPr="00704A37">
        <w:rPr>
          <w:rFonts w:ascii="David" w:hAnsi="David" w:cs="David"/>
          <w:rtl/>
          <w:lang w:bidi="he-IL"/>
        </w:rPr>
        <w:t>הבלעדי</w:t>
      </w:r>
      <w:r w:rsidRPr="00704A37">
        <w:rPr>
          <w:rFonts w:ascii="David" w:hAnsi="David" w:cs="David"/>
          <w:rtl/>
        </w:rPr>
        <w:t>.</w:t>
      </w:r>
      <w:r w:rsidR="00443B1A" w:rsidRPr="00704A37">
        <w:rPr>
          <w:rFonts w:ascii="David" w:hAnsi="David" w:cs="David"/>
          <w:rtl/>
          <w:lang w:bidi="he-IL"/>
        </w:rPr>
        <w:t xml:space="preserve"> בכל מקרה של סתירה או אי התאמה בין נוסח המודעה לבין מסמכי המכרז, יגבר האמור במסמכי המכרז.</w:t>
      </w:r>
    </w:p>
    <w:sectPr w:rsidR="000B453F" w:rsidRPr="00704A37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4B72" w:rsidRDefault="00C84B72" w:rsidP="00F82A3B">
      <w:r>
        <w:separator/>
      </w:r>
    </w:p>
  </w:endnote>
  <w:endnote w:type="continuationSeparator" w:id="0">
    <w:p w:rsidR="00C84B72" w:rsidRDefault="00C84B72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4B72" w:rsidRDefault="00C84B72" w:rsidP="00F82A3B">
      <w:r>
        <w:separator/>
      </w:r>
    </w:p>
  </w:footnote>
  <w:footnote w:type="continuationSeparator" w:id="0">
    <w:p w:rsidR="00C84B72" w:rsidRDefault="00C84B72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731" w:rsidRDefault="00A042BC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lang w:bidi="he-IL"/>
      </w:rPr>
    </w:pPr>
    <w:r>
      <w:rPr>
        <w:noProof/>
        <w:lang w:bidi="he-IL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-852805</wp:posOffset>
          </wp:positionH>
          <wp:positionV relativeFrom="paragraph">
            <wp:posOffset>169545</wp:posOffset>
          </wp:positionV>
          <wp:extent cx="1019175" cy="638175"/>
          <wp:effectExtent l="0" t="0" r="9525" b="9525"/>
          <wp:wrapNone/>
          <wp:docPr id="1" name="תמונה 1" descr="משרד-הכלכלה - paamoni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משרד-הכלכלה - paamonim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82A3B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26491116" wp14:editId="5C213CA7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220AD56" wp14:editId="3AA6677A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1607">
                          <w:pPr>
                            <w:rPr>
                              <w:rFonts w:ascii="Times New Roman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220AD56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1607">
                    <w:pPr>
                      <w:rPr>
                        <w:rFonts w:ascii="Times New Roman"/>
                      </w:rPr>
                    </w:pP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A042BC" w:rsidRPr="003C5774" w:rsidRDefault="00A042BC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he-IL"/>
      </w:rPr>
      <w:t>משרד הכלכלה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8478E"/>
    <w:multiLevelType w:val="multilevel"/>
    <w:tmpl w:val="08E6A9C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4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6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0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1" w15:restartNumberingAfterBreak="0">
    <w:nsid w:val="5A454EA8"/>
    <w:multiLevelType w:val="multilevel"/>
    <w:tmpl w:val="009CB45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3"/>
  </w:num>
  <w:num w:numId="4">
    <w:abstractNumId w:val="11"/>
  </w:num>
  <w:num w:numId="5">
    <w:abstractNumId w:val="22"/>
  </w:num>
  <w:num w:numId="6">
    <w:abstractNumId w:val="24"/>
  </w:num>
  <w:num w:numId="7">
    <w:abstractNumId w:val="0"/>
  </w:num>
  <w:num w:numId="8">
    <w:abstractNumId w:val="5"/>
  </w:num>
  <w:num w:numId="9">
    <w:abstractNumId w:val="13"/>
  </w:num>
  <w:num w:numId="10">
    <w:abstractNumId w:val="3"/>
  </w:num>
  <w:num w:numId="11">
    <w:abstractNumId w:val="19"/>
  </w:num>
  <w:num w:numId="12">
    <w:abstractNumId w:val="20"/>
  </w:num>
  <w:num w:numId="13">
    <w:abstractNumId w:val="14"/>
  </w:num>
  <w:num w:numId="14">
    <w:abstractNumId w:val="25"/>
  </w:num>
  <w:num w:numId="15">
    <w:abstractNumId w:val="8"/>
  </w:num>
  <w:num w:numId="16">
    <w:abstractNumId w:val="18"/>
  </w:num>
  <w:num w:numId="17">
    <w:abstractNumId w:val="16"/>
  </w:num>
  <w:num w:numId="18">
    <w:abstractNumId w:val="6"/>
  </w:num>
  <w:num w:numId="19">
    <w:abstractNumId w:val="17"/>
  </w:num>
  <w:num w:numId="20">
    <w:abstractNumId w:val="12"/>
  </w:num>
  <w:num w:numId="21">
    <w:abstractNumId w:val="15"/>
  </w:num>
  <w:num w:numId="22">
    <w:abstractNumId w:val="26"/>
  </w:num>
  <w:num w:numId="23">
    <w:abstractNumId w:val="9"/>
  </w:num>
  <w:num w:numId="24">
    <w:abstractNumId w:val="10"/>
  </w:num>
  <w:num w:numId="25">
    <w:abstractNumId w:val="7"/>
  </w:num>
  <w:num w:numId="26">
    <w:abstractNumId w:val="21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08E4"/>
    <w:rsid w:val="0003168A"/>
    <w:rsid w:val="00097B3D"/>
    <w:rsid w:val="000B453F"/>
    <w:rsid w:val="000D5DB0"/>
    <w:rsid w:val="00103D02"/>
    <w:rsid w:val="00110B46"/>
    <w:rsid w:val="00141CA5"/>
    <w:rsid w:val="00154664"/>
    <w:rsid w:val="001952CE"/>
    <w:rsid w:val="001D4039"/>
    <w:rsid w:val="001F0E22"/>
    <w:rsid w:val="00222370"/>
    <w:rsid w:val="002308D5"/>
    <w:rsid w:val="00243446"/>
    <w:rsid w:val="00265975"/>
    <w:rsid w:val="00266DCB"/>
    <w:rsid w:val="002E1E00"/>
    <w:rsid w:val="00350FFA"/>
    <w:rsid w:val="00370359"/>
    <w:rsid w:val="00391C12"/>
    <w:rsid w:val="003A31EF"/>
    <w:rsid w:val="003C5774"/>
    <w:rsid w:val="003C6921"/>
    <w:rsid w:val="0041418E"/>
    <w:rsid w:val="00443B1A"/>
    <w:rsid w:val="00475A9D"/>
    <w:rsid w:val="00481296"/>
    <w:rsid w:val="004942BC"/>
    <w:rsid w:val="004A3EFC"/>
    <w:rsid w:val="004B3A08"/>
    <w:rsid w:val="005A29BD"/>
    <w:rsid w:val="005A681A"/>
    <w:rsid w:val="005F6604"/>
    <w:rsid w:val="006C6896"/>
    <w:rsid w:val="006D0705"/>
    <w:rsid w:val="00704A37"/>
    <w:rsid w:val="00715BD3"/>
    <w:rsid w:val="0072145F"/>
    <w:rsid w:val="00726426"/>
    <w:rsid w:val="00734C2F"/>
    <w:rsid w:val="007378EF"/>
    <w:rsid w:val="00751F90"/>
    <w:rsid w:val="0076154F"/>
    <w:rsid w:val="007768B4"/>
    <w:rsid w:val="007B0F44"/>
    <w:rsid w:val="007D0262"/>
    <w:rsid w:val="007D4AB3"/>
    <w:rsid w:val="007F3031"/>
    <w:rsid w:val="00801C1F"/>
    <w:rsid w:val="00807BB6"/>
    <w:rsid w:val="0083561B"/>
    <w:rsid w:val="00836DD3"/>
    <w:rsid w:val="008421E9"/>
    <w:rsid w:val="00872E64"/>
    <w:rsid w:val="008D0477"/>
    <w:rsid w:val="008D63AC"/>
    <w:rsid w:val="008E2025"/>
    <w:rsid w:val="008E2028"/>
    <w:rsid w:val="008F5C5A"/>
    <w:rsid w:val="00900969"/>
    <w:rsid w:val="009422D7"/>
    <w:rsid w:val="00972387"/>
    <w:rsid w:val="00984740"/>
    <w:rsid w:val="009A3731"/>
    <w:rsid w:val="00A042BC"/>
    <w:rsid w:val="00A62B04"/>
    <w:rsid w:val="00A730D9"/>
    <w:rsid w:val="00A76279"/>
    <w:rsid w:val="00A9058F"/>
    <w:rsid w:val="00B53D2F"/>
    <w:rsid w:val="00B67EE3"/>
    <w:rsid w:val="00B83020"/>
    <w:rsid w:val="00BA5FD7"/>
    <w:rsid w:val="00BD6E94"/>
    <w:rsid w:val="00C266FE"/>
    <w:rsid w:val="00C84B72"/>
    <w:rsid w:val="00D01B03"/>
    <w:rsid w:val="00D06E8D"/>
    <w:rsid w:val="00D10F57"/>
    <w:rsid w:val="00D134C5"/>
    <w:rsid w:val="00D2079B"/>
    <w:rsid w:val="00D37564"/>
    <w:rsid w:val="00D55946"/>
    <w:rsid w:val="00D65A49"/>
    <w:rsid w:val="00D75C61"/>
    <w:rsid w:val="00DA7C55"/>
    <w:rsid w:val="00DD3D61"/>
    <w:rsid w:val="00DD72DB"/>
    <w:rsid w:val="00E01A87"/>
    <w:rsid w:val="00E17F66"/>
    <w:rsid w:val="00E9384C"/>
    <w:rsid w:val="00F16667"/>
    <w:rsid w:val="00F206A5"/>
    <w:rsid w:val="00F33B30"/>
    <w:rsid w:val="00F41B67"/>
    <w:rsid w:val="00F57BD8"/>
    <w:rsid w:val="00F63E85"/>
    <w:rsid w:val="00F641A7"/>
    <w:rsid w:val="00F81607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99AD1467-777F-41ED-A79A-05E55A72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  <w:style w:type="paragraph" w:customStyle="1" w:styleId="Hnormal">
    <w:name w:val="Hnormal"/>
    <w:uiPriority w:val="99"/>
    <w:rsid w:val="005F6604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HNormal0">
    <w:name w:val="HNormal"/>
    <w:link w:val="HNormal1"/>
    <w:rsid w:val="005F6604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5F6604"/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ag.gov.il/yhidotmisrad/rashut_buduim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yonao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cid:image001.jpg@01D6876E.0B93665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1761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3</cp:revision>
  <cp:lastPrinted>2014-05-20T06:53:00Z</cp:lastPrinted>
  <dcterms:created xsi:type="dcterms:W3CDTF">2020-09-16T04:47:00Z</dcterms:created>
  <dcterms:modified xsi:type="dcterms:W3CDTF">2020-09-16T04:47:00Z</dcterms:modified>
</cp:coreProperties>
</file>